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3C" w:rsidRDefault="00FA3F3C" w:rsidP="005C1528">
      <w:pPr>
        <w:jc w:val="center"/>
        <w:rPr>
          <w:b/>
          <w:sz w:val="52"/>
          <w:szCs w:val="52"/>
        </w:rPr>
      </w:pPr>
    </w:p>
    <w:p w:rsidR="004E5279" w:rsidRDefault="005C1528" w:rsidP="005C1528">
      <w:pPr>
        <w:jc w:val="center"/>
        <w:rPr>
          <w:b/>
          <w:sz w:val="52"/>
          <w:szCs w:val="52"/>
        </w:rPr>
      </w:pPr>
      <w:r w:rsidRPr="005C1528">
        <w:rPr>
          <w:b/>
          <w:sz w:val="52"/>
          <w:szCs w:val="52"/>
        </w:rPr>
        <w:t>情</w:t>
      </w:r>
      <w:r>
        <w:rPr>
          <w:rFonts w:hint="eastAsia"/>
          <w:b/>
          <w:sz w:val="52"/>
          <w:szCs w:val="52"/>
        </w:rPr>
        <w:t xml:space="preserve"> </w:t>
      </w:r>
      <w:proofErr w:type="gramStart"/>
      <w:r w:rsidRPr="005C1528">
        <w:rPr>
          <w:b/>
          <w:sz w:val="52"/>
          <w:szCs w:val="52"/>
        </w:rPr>
        <w:t>况</w:t>
      </w:r>
      <w:proofErr w:type="gramEnd"/>
      <w:r>
        <w:rPr>
          <w:rFonts w:hint="eastAsia"/>
          <w:b/>
          <w:sz w:val="52"/>
          <w:szCs w:val="52"/>
        </w:rPr>
        <w:t xml:space="preserve"> </w:t>
      </w:r>
      <w:r w:rsidRPr="005C1528">
        <w:rPr>
          <w:b/>
          <w:sz w:val="52"/>
          <w:szCs w:val="52"/>
        </w:rPr>
        <w:t>说</w:t>
      </w:r>
      <w:r>
        <w:rPr>
          <w:rFonts w:hint="eastAsia"/>
          <w:b/>
          <w:sz w:val="52"/>
          <w:szCs w:val="52"/>
        </w:rPr>
        <w:t xml:space="preserve"> </w:t>
      </w:r>
      <w:r w:rsidRPr="005C1528">
        <w:rPr>
          <w:b/>
          <w:sz w:val="52"/>
          <w:szCs w:val="52"/>
        </w:rPr>
        <w:t>明</w:t>
      </w:r>
    </w:p>
    <w:p w:rsidR="00350E41" w:rsidRDefault="00350E41" w:rsidP="005C1528">
      <w:pPr>
        <w:rPr>
          <w:sz w:val="28"/>
          <w:szCs w:val="28"/>
        </w:rPr>
      </w:pPr>
    </w:p>
    <w:p w:rsidR="005C1528" w:rsidRPr="00350E41" w:rsidRDefault="005C1528" w:rsidP="005C1528">
      <w:pPr>
        <w:rPr>
          <w:sz w:val="30"/>
          <w:szCs w:val="30"/>
        </w:rPr>
      </w:pPr>
      <w:r w:rsidRPr="00350E41">
        <w:rPr>
          <w:sz w:val="30"/>
          <w:szCs w:val="30"/>
        </w:rPr>
        <w:t>上海静安区石门二路</w:t>
      </w:r>
      <w:proofErr w:type="gramStart"/>
      <w:r w:rsidRPr="00350E41">
        <w:rPr>
          <w:sz w:val="30"/>
          <w:szCs w:val="30"/>
        </w:rPr>
        <w:t>街道房</w:t>
      </w:r>
      <w:proofErr w:type="gramEnd"/>
      <w:r w:rsidRPr="00350E41">
        <w:rPr>
          <w:sz w:val="30"/>
          <w:szCs w:val="30"/>
        </w:rPr>
        <w:t>办：</w:t>
      </w:r>
    </w:p>
    <w:p w:rsidR="005C1528" w:rsidRPr="00350E41" w:rsidRDefault="005C1528" w:rsidP="00C601F0">
      <w:pPr>
        <w:ind w:firstLine="540"/>
        <w:rPr>
          <w:sz w:val="30"/>
          <w:szCs w:val="30"/>
        </w:rPr>
      </w:pPr>
      <w:r w:rsidRPr="00350E41">
        <w:rPr>
          <w:rFonts w:hint="eastAsia"/>
          <w:sz w:val="30"/>
          <w:szCs w:val="30"/>
        </w:rPr>
        <w:t>科瑞物业</w:t>
      </w:r>
      <w:r w:rsidR="00350E41">
        <w:rPr>
          <w:rFonts w:hint="eastAsia"/>
          <w:sz w:val="30"/>
          <w:szCs w:val="30"/>
        </w:rPr>
        <w:t>根据物业服务合同，</w:t>
      </w:r>
      <w:r w:rsidRPr="00350E41">
        <w:rPr>
          <w:rFonts w:hint="eastAsia"/>
          <w:sz w:val="30"/>
          <w:szCs w:val="30"/>
        </w:rPr>
        <w:t>已于</w:t>
      </w:r>
      <w:r w:rsidRPr="00350E41">
        <w:rPr>
          <w:rFonts w:hint="eastAsia"/>
          <w:sz w:val="30"/>
          <w:szCs w:val="30"/>
        </w:rPr>
        <w:t>2024</w:t>
      </w:r>
      <w:r w:rsidRPr="00350E41">
        <w:rPr>
          <w:rFonts w:hint="eastAsia"/>
          <w:sz w:val="30"/>
          <w:szCs w:val="30"/>
        </w:rPr>
        <w:t>年</w:t>
      </w:r>
      <w:r w:rsidRPr="00350E41">
        <w:rPr>
          <w:rFonts w:hint="eastAsia"/>
          <w:sz w:val="30"/>
          <w:szCs w:val="30"/>
        </w:rPr>
        <w:t>5</w:t>
      </w:r>
      <w:r w:rsidRPr="00350E41">
        <w:rPr>
          <w:rFonts w:hint="eastAsia"/>
          <w:sz w:val="30"/>
          <w:szCs w:val="30"/>
        </w:rPr>
        <w:t>月</w:t>
      </w:r>
      <w:r w:rsidRPr="00350E41">
        <w:rPr>
          <w:rFonts w:hint="eastAsia"/>
          <w:sz w:val="30"/>
          <w:szCs w:val="30"/>
        </w:rPr>
        <w:t>1</w:t>
      </w:r>
      <w:r w:rsidRPr="00350E41">
        <w:rPr>
          <w:rFonts w:hint="eastAsia"/>
          <w:sz w:val="30"/>
          <w:szCs w:val="30"/>
        </w:rPr>
        <w:t>日入驻嘉发大厦</w:t>
      </w:r>
      <w:r w:rsidR="003840BF" w:rsidRPr="00350E41">
        <w:rPr>
          <w:rFonts w:hint="eastAsia"/>
          <w:sz w:val="30"/>
          <w:szCs w:val="30"/>
        </w:rPr>
        <w:t>进行物业管理，按规定物业服务合同需到《上海市物业管理监管与服务平台》上</w:t>
      </w:r>
      <w:proofErr w:type="gramStart"/>
      <w:r w:rsidR="003840BF" w:rsidRPr="00350E41">
        <w:rPr>
          <w:rFonts w:hint="eastAsia"/>
          <w:sz w:val="30"/>
          <w:szCs w:val="30"/>
        </w:rPr>
        <w:t>进行网签备案</w:t>
      </w:r>
      <w:proofErr w:type="gramEnd"/>
      <w:r w:rsidR="003840BF" w:rsidRPr="00350E41">
        <w:rPr>
          <w:rFonts w:hint="eastAsia"/>
          <w:sz w:val="30"/>
          <w:szCs w:val="30"/>
        </w:rPr>
        <w:t>，但由于</w:t>
      </w:r>
      <w:r w:rsidR="00350E41">
        <w:rPr>
          <w:rFonts w:hint="eastAsia"/>
          <w:sz w:val="30"/>
          <w:szCs w:val="30"/>
        </w:rPr>
        <w:t>嘉发大厦</w:t>
      </w:r>
      <w:proofErr w:type="gramStart"/>
      <w:r w:rsidR="003840BF" w:rsidRPr="00350E41">
        <w:rPr>
          <w:rFonts w:hint="eastAsia"/>
          <w:sz w:val="30"/>
          <w:szCs w:val="30"/>
        </w:rPr>
        <w:t>前业委</w:t>
      </w:r>
      <w:proofErr w:type="gramEnd"/>
      <w:r w:rsidR="003840BF" w:rsidRPr="00350E41">
        <w:rPr>
          <w:rFonts w:hint="eastAsia"/>
          <w:sz w:val="30"/>
          <w:szCs w:val="30"/>
        </w:rPr>
        <w:t>会审计</w:t>
      </w:r>
      <w:r w:rsidR="00350E41">
        <w:rPr>
          <w:rFonts w:hint="eastAsia"/>
          <w:sz w:val="30"/>
          <w:szCs w:val="30"/>
        </w:rPr>
        <w:t>工作虽已开展</w:t>
      </w:r>
      <w:r w:rsidR="00350E41">
        <w:rPr>
          <w:rFonts w:hint="eastAsia"/>
          <w:sz w:val="30"/>
          <w:szCs w:val="30"/>
        </w:rPr>
        <w:t>10</w:t>
      </w:r>
      <w:r w:rsidR="00350E41">
        <w:rPr>
          <w:rFonts w:hint="eastAsia"/>
          <w:sz w:val="30"/>
          <w:szCs w:val="30"/>
        </w:rPr>
        <w:t>个月之久，但仍未</w:t>
      </w:r>
      <w:r w:rsidR="003840BF" w:rsidRPr="00350E41">
        <w:rPr>
          <w:rFonts w:hint="eastAsia"/>
          <w:sz w:val="30"/>
          <w:szCs w:val="30"/>
        </w:rPr>
        <w:t>完成</w:t>
      </w:r>
      <w:r w:rsidR="00350E41">
        <w:rPr>
          <w:rFonts w:hint="eastAsia"/>
          <w:sz w:val="30"/>
          <w:szCs w:val="30"/>
        </w:rPr>
        <w:t>。</w:t>
      </w:r>
      <w:r w:rsidR="003840BF" w:rsidRPr="00350E41">
        <w:rPr>
          <w:rFonts w:hint="eastAsia"/>
          <w:sz w:val="30"/>
          <w:szCs w:val="30"/>
        </w:rPr>
        <w:t>现</w:t>
      </w:r>
      <w:r w:rsidR="00350E41">
        <w:rPr>
          <w:rFonts w:hint="eastAsia"/>
          <w:sz w:val="30"/>
          <w:szCs w:val="30"/>
        </w:rPr>
        <w:t>上海市静安区嘉发大厦第五届业主委员会虽然经业主大会通过，也在</w:t>
      </w:r>
      <w:r w:rsidR="00350E41">
        <w:rPr>
          <w:rFonts w:hint="eastAsia"/>
          <w:sz w:val="30"/>
          <w:szCs w:val="30"/>
        </w:rPr>
        <w:t>2023</w:t>
      </w:r>
      <w:r w:rsidR="00350E41">
        <w:rPr>
          <w:rFonts w:hint="eastAsia"/>
          <w:sz w:val="30"/>
          <w:szCs w:val="30"/>
        </w:rPr>
        <w:t>年</w:t>
      </w:r>
      <w:r w:rsidR="00350E41">
        <w:rPr>
          <w:rFonts w:hint="eastAsia"/>
          <w:sz w:val="30"/>
          <w:szCs w:val="30"/>
        </w:rPr>
        <w:t>9</w:t>
      </w:r>
      <w:r w:rsidR="00350E41">
        <w:rPr>
          <w:rFonts w:hint="eastAsia"/>
          <w:sz w:val="30"/>
          <w:szCs w:val="30"/>
        </w:rPr>
        <w:t>月</w:t>
      </w:r>
      <w:r w:rsidR="00350E41">
        <w:rPr>
          <w:rFonts w:hint="eastAsia"/>
          <w:sz w:val="30"/>
          <w:szCs w:val="30"/>
        </w:rPr>
        <w:t>1</w:t>
      </w:r>
      <w:r w:rsidR="00350E41">
        <w:rPr>
          <w:rFonts w:hint="eastAsia"/>
          <w:sz w:val="30"/>
          <w:szCs w:val="30"/>
        </w:rPr>
        <w:t>日正式上任，但嘉发大厦第五届业主委员会由于审计报告未完成，无法</w:t>
      </w:r>
      <w:proofErr w:type="gramStart"/>
      <w:r w:rsidR="00350E41">
        <w:rPr>
          <w:rFonts w:hint="eastAsia"/>
          <w:sz w:val="30"/>
          <w:szCs w:val="30"/>
        </w:rPr>
        <w:t>完成</w:t>
      </w:r>
      <w:r w:rsidRPr="00350E41">
        <w:rPr>
          <w:rFonts w:hint="eastAsia"/>
          <w:sz w:val="30"/>
          <w:szCs w:val="30"/>
        </w:rPr>
        <w:t>业委</w:t>
      </w:r>
      <w:proofErr w:type="gramEnd"/>
      <w:r w:rsidRPr="00350E41">
        <w:rPr>
          <w:rFonts w:hint="eastAsia"/>
          <w:sz w:val="30"/>
          <w:szCs w:val="30"/>
        </w:rPr>
        <w:t>会</w:t>
      </w:r>
      <w:r w:rsidR="00350E41">
        <w:rPr>
          <w:rFonts w:hint="eastAsia"/>
          <w:sz w:val="30"/>
          <w:szCs w:val="30"/>
        </w:rPr>
        <w:t>变更</w:t>
      </w:r>
      <w:r w:rsidR="003840BF" w:rsidRPr="00350E41">
        <w:rPr>
          <w:rFonts w:hint="eastAsia"/>
          <w:sz w:val="30"/>
          <w:szCs w:val="30"/>
        </w:rPr>
        <w:t>，</w:t>
      </w:r>
      <w:r w:rsidR="00FA3F3C">
        <w:rPr>
          <w:rFonts w:hint="eastAsia"/>
          <w:sz w:val="30"/>
          <w:szCs w:val="30"/>
        </w:rPr>
        <w:t>从而引</w:t>
      </w:r>
      <w:r w:rsidR="003840BF" w:rsidRPr="00350E41">
        <w:rPr>
          <w:rFonts w:hint="eastAsia"/>
          <w:sz w:val="30"/>
          <w:szCs w:val="30"/>
        </w:rPr>
        <w:t>发网签</w:t>
      </w:r>
      <w:r w:rsidR="00C601F0" w:rsidRPr="00350E41">
        <w:rPr>
          <w:rFonts w:hint="eastAsia"/>
          <w:sz w:val="30"/>
          <w:szCs w:val="30"/>
        </w:rPr>
        <w:t>备案</w:t>
      </w:r>
      <w:r w:rsidR="00FA3F3C">
        <w:rPr>
          <w:rFonts w:hint="eastAsia"/>
          <w:sz w:val="30"/>
          <w:szCs w:val="30"/>
        </w:rPr>
        <w:t>无法进行</w:t>
      </w:r>
      <w:r w:rsidR="00C601F0" w:rsidRPr="00350E41">
        <w:rPr>
          <w:rFonts w:hint="eastAsia"/>
          <w:sz w:val="30"/>
          <w:szCs w:val="30"/>
        </w:rPr>
        <w:t>。故特将此情况报备于</w:t>
      </w:r>
      <w:proofErr w:type="gramStart"/>
      <w:r w:rsidR="00C601F0" w:rsidRPr="00350E41">
        <w:rPr>
          <w:rFonts w:hint="eastAsia"/>
          <w:sz w:val="30"/>
          <w:szCs w:val="30"/>
        </w:rPr>
        <w:t>街道房</w:t>
      </w:r>
      <w:proofErr w:type="gramEnd"/>
      <w:r w:rsidR="00C601F0" w:rsidRPr="00350E41">
        <w:rPr>
          <w:rFonts w:hint="eastAsia"/>
          <w:sz w:val="30"/>
          <w:szCs w:val="30"/>
        </w:rPr>
        <w:t>办。</w:t>
      </w:r>
    </w:p>
    <w:p w:rsidR="00C601F0" w:rsidRPr="00350E41" w:rsidRDefault="00C601F0" w:rsidP="00C601F0">
      <w:pPr>
        <w:ind w:firstLine="540"/>
        <w:rPr>
          <w:sz w:val="30"/>
          <w:szCs w:val="30"/>
        </w:rPr>
      </w:pPr>
    </w:p>
    <w:p w:rsidR="00C601F0" w:rsidRPr="00350E41" w:rsidRDefault="00C601F0" w:rsidP="00C601F0">
      <w:pPr>
        <w:ind w:firstLine="540"/>
        <w:rPr>
          <w:sz w:val="30"/>
          <w:szCs w:val="30"/>
        </w:rPr>
      </w:pPr>
      <w:r w:rsidRPr="00350E41">
        <w:rPr>
          <w:rFonts w:hint="eastAsia"/>
          <w:sz w:val="30"/>
          <w:szCs w:val="30"/>
        </w:rPr>
        <w:t>特此报备！</w:t>
      </w:r>
    </w:p>
    <w:p w:rsidR="00C601F0" w:rsidRDefault="00C601F0" w:rsidP="00C601F0">
      <w:pPr>
        <w:ind w:firstLine="540"/>
        <w:rPr>
          <w:sz w:val="28"/>
          <w:szCs w:val="28"/>
        </w:rPr>
      </w:pPr>
    </w:p>
    <w:p w:rsidR="00350E41" w:rsidRDefault="00350E41" w:rsidP="00C601F0">
      <w:pPr>
        <w:ind w:firstLine="54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上海市静安区嘉发大厦第五届业主委</w:t>
      </w:r>
      <w:r w:rsidR="00FA3F3C">
        <w:rPr>
          <w:rFonts w:hint="eastAsia"/>
          <w:sz w:val="30"/>
          <w:szCs w:val="30"/>
        </w:rPr>
        <w:t>员会</w:t>
      </w:r>
    </w:p>
    <w:p w:rsidR="00C601F0" w:rsidRDefault="00C601F0" w:rsidP="00C601F0">
      <w:pPr>
        <w:ind w:firstLine="5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350E4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="00350E4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 w:rsidR="00350E41">
        <w:rPr>
          <w:rFonts w:hint="eastAsia"/>
          <w:sz w:val="28"/>
          <w:szCs w:val="28"/>
        </w:rPr>
        <w:t>日</w:t>
      </w:r>
    </w:p>
    <w:p w:rsidR="00973557" w:rsidRDefault="00973557" w:rsidP="00C601F0">
      <w:pPr>
        <w:ind w:firstLine="540"/>
        <w:jc w:val="right"/>
        <w:rPr>
          <w:rFonts w:hint="eastAsia"/>
          <w:sz w:val="28"/>
          <w:szCs w:val="28"/>
        </w:rPr>
      </w:pPr>
    </w:p>
    <w:p w:rsidR="00973557" w:rsidRDefault="00973557" w:rsidP="00C601F0">
      <w:pPr>
        <w:ind w:firstLine="540"/>
        <w:jc w:val="right"/>
        <w:rPr>
          <w:rFonts w:hint="eastAsia"/>
          <w:sz w:val="28"/>
          <w:szCs w:val="28"/>
        </w:rPr>
      </w:pPr>
    </w:p>
    <w:p w:rsidR="00973557" w:rsidRDefault="00973557" w:rsidP="00C601F0">
      <w:pPr>
        <w:ind w:firstLine="540"/>
        <w:jc w:val="right"/>
        <w:rPr>
          <w:rFonts w:hint="eastAsia"/>
          <w:sz w:val="28"/>
          <w:szCs w:val="28"/>
        </w:rPr>
      </w:pPr>
    </w:p>
    <w:p w:rsidR="00973557" w:rsidRDefault="00973557" w:rsidP="00C601F0">
      <w:pPr>
        <w:ind w:firstLine="540"/>
        <w:jc w:val="right"/>
        <w:rPr>
          <w:rFonts w:hint="eastAsia"/>
          <w:sz w:val="28"/>
          <w:szCs w:val="28"/>
        </w:rPr>
      </w:pPr>
    </w:p>
    <w:p w:rsidR="00973557" w:rsidRDefault="00973557" w:rsidP="00973557">
      <w:pPr>
        <w:ind w:firstLine="540"/>
        <w:jc w:val="left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4375010" wp14:editId="69075A4A">
            <wp:simplePos x="0" y="0"/>
            <wp:positionH relativeFrom="column">
              <wp:posOffset>38100</wp:posOffset>
            </wp:positionH>
            <wp:positionV relativeFrom="paragraph">
              <wp:posOffset>295275</wp:posOffset>
            </wp:positionV>
            <wp:extent cx="5266690" cy="7019925"/>
            <wp:effectExtent l="0" t="0" r="0" b="0"/>
            <wp:wrapSquare wrapText="bothSides"/>
            <wp:docPr id="1" name="图片 1" descr="C:\Users\sjz.SJZ-WORK\Desktop\95ff1f1e51846baabdbba76e5470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95ff1f1e51846baabdbba76e54709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3557" w:rsidRDefault="00973557" w:rsidP="00973557">
      <w:pPr>
        <w:ind w:firstLine="540"/>
        <w:jc w:val="left"/>
        <w:rPr>
          <w:rFonts w:hint="eastAsia"/>
          <w:sz w:val="28"/>
          <w:szCs w:val="28"/>
        </w:rPr>
      </w:pPr>
    </w:p>
    <w:p w:rsidR="00973557" w:rsidRPr="005C1528" w:rsidRDefault="00973557" w:rsidP="00973557">
      <w:pPr>
        <w:ind w:firstLine="540"/>
        <w:jc w:val="left"/>
        <w:rPr>
          <w:sz w:val="28"/>
          <w:szCs w:val="28"/>
        </w:rPr>
      </w:pPr>
    </w:p>
    <w:sectPr w:rsidR="00973557" w:rsidRPr="005C1528" w:rsidSect="004E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528"/>
    <w:rsid w:val="00350E41"/>
    <w:rsid w:val="003840BF"/>
    <w:rsid w:val="004E5279"/>
    <w:rsid w:val="005C1528"/>
    <w:rsid w:val="00973557"/>
    <w:rsid w:val="00C601F0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7355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73557"/>
  </w:style>
  <w:style w:type="paragraph" w:styleId="a4">
    <w:name w:val="Balloon Text"/>
    <w:basedOn w:val="a"/>
    <w:link w:val="Char0"/>
    <w:uiPriority w:val="99"/>
    <w:semiHidden/>
    <w:unhideWhenUsed/>
    <w:rsid w:val="0097355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735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2024-05-08T22:26:00Z</cp:lastPrinted>
  <dcterms:created xsi:type="dcterms:W3CDTF">2024-05-08T08:41:00Z</dcterms:created>
  <dcterms:modified xsi:type="dcterms:W3CDTF">2024-05-16T01:23:00Z</dcterms:modified>
</cp:coreProperties>
</file>